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Water Reaches the Tap in Clearwater Bend: A Grade 2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40-minute grade 2 lesson where students learn how water travels from a lake to the tap, then write an informative piece with facts and a definition.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Simple flow diagram of lake, plant, tower, pipes, tap</w:t>
            </w:r>
          </w:p>
          <w:p>
            <w:pPr>
              <w:spacing w:after="0"/>
            </w:pPr>
            <w:r>
              <w:rPr>
                <w:sz w:val="20"/>
                <w:szCs w:val="20"/>
              </w:rPr>
              <w:t xml:space="preserve">• Fact strips for the read-aloud</w:t>
            </w:r>
          </w:p>
          <w:p>
            <w:pPr>
              <w:spacing w:after="0"/>
            </w:pPr>
            <w:r>
              <w:rPr>
                <w:sz w:val="20"/>
                <w:szCs w:val="20"/>
              </w:rPr>
              <w:t xml:space="preserve">• Student writing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steps water takes from a lake to a home tap in order.</w:t>
      </w:r>
    </w:p>
    <w:p>
      <w:pPr>
        <w:pStyle w:val="ListParagraph"/>
        <w:keepNext/>
        <w:keepLines/>
        <w:numPr>
          <w:ilvl w:val="0"/>
          <w:numId w:val="2"/>
        </w:numPr>
        <w:spacing w:after="60" w:line="264"/>
        <w:ind w:left="720" w:hanging="360"/>
      </w:pPr>
      <w:r>
        <w:rPr>
          <w:sz w:val="22"/>
          <w:szCs w:val="22"/>
        </w:rPr>
        <w:t xml:space="preserve">Students will define a water tower in their own words using a fact from the lesson.</w:t>
      </w:r>
    </w:p>
    <w:p>
      <w:pPr>
        <w:pStyle w:val="ListParagraph"/>
        <w:keepLines/>
        <w:numPr>
          <w:ilvl w:val="0"/>
          <w:numId w:val="2"/>
        </w:numPr>
        <w:spacing w:after="60" w:line="264"/>
        <w:ind w:left="720" w:hanging="360"/>
      </w:pPr>
      <w:r>
        <w:rPr>
          <w:sz w:val="22"/>
          <w:szCs w:val="22"/>
        </w:rPr>
        <w:t xml:space="preserve">Students will write three or more informative sentences with a topic sentence and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Students write an informative text that introduces the topic of tap water, develops it with facts and a definition of a water tower, and gives a closing sentence.</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Students ask and answer who, what, where, and how questions about the read-aloud facts to show they understand the key details before they write.</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tap, pipe, plant</w:t>
      </w:r>
    </w:p>
    <w:p>
      <w:pPr>
        <w:pStyle w:val="Heading2"/>
        <w:keepNext/>
        <w:keepLines/>
      </w:pPr>
      <w:r>
        <w:rPr>
          <w:sz w:val="28"/>
          <w:szCs w:val="28"/>
        </w:rPr>
        <w:t xml:space="preserve">Teacher overview</w:t>
      </w:r>
    </w:p>
    <w:p>
      <w:pPr>
        <w:spacing w:after="100" w:line="264"/>
      </w:pPr>
      <w:r>
        <w:rPr>
          <w:sz w:val="22"/>
          <w:szCs w:val="22"/>
        </w:rPr>
        <w:t xml:space="preserve">The faucet is the only part of the trip from source to tap that is easy to see, so the earlier steps stay out of view. This lesson traces the water back to its source in the fictional town of Clearwater Bend, then asks students to report what they learned as an informative piece. The writing target is W.2.2: introduce a topic, use facts and a definition to develop it, and end with a closing sentence. The read-aloud and the question round build the shared facts first, so that every student has real content to write from rather than a guess.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Turn on a classroom tap, or mime it, and ask, "Where was this water one hour ago?" Take a few guesses and write them on the chart paper without judging them. Tell students that by the end of the lesson they will be able to write the true answer.</w:t>
      </w:r>
    </w:p>
    <w:p>
      <w:pPr>
        <w:spacing w:after="100" w:line="264"/>
      </w:pPr>
      <w:r>
        <w:rPr>
          <w:b/>
          <w:bCs/>
          <w:sz w:val="22"/>
          <w:szCs w:val="22"/>
        </w:rPr>
        <w:t xml:space="preserve">Read-aloud of facts (8 min):</w:t>
      </w:r>
      <w:r>
        <w:rPr>
          <w:sz w:val="22"/>
          <w:szCs w:val="22"/>
        </w:rPr>
        <w:t xml:space="preserve"> Using the flow diagram, read the fact strips aloud in order and point to each part: water sits in a lake near Clearwater Bend; a pump pushes it to a treatment plant; workers at the plant clean the water and make it safe; the clean water goes up into a tall water tower; and pipes under the streets carry it down to taps in homes and schools. Define water tower plainly: a tall tank that holds clean water up high so it can flow down to homes.</w:t>
      </w:r>
    </w:p>
    <w:p>
      <w:pPr>
        <w:spacing w:after="100" w:line="264"/>
      </w:pPr>
      <w:r>
        <w:rPr>
          <w:b/>
          <w:bCs/>
          <w:sz w:val="22"/>
          <w:szCs w:val="22"/>
        </w:rPr>
        <w:t xml:space="preserve">Question round (7 min):</w:t>
      </w:r>
      <w:r>
        <w:rPr>
          <w:sz w:val="22"/>
          <w:szCs w:val="22"/>
        </w:rPr>
        <w:t xml:space="preserve"> Ask quick who, what, where, and how questions and have students answer by pointing at the diagram: Where does the water start? Who cleans it? What holds the clean water up high? How does it reach a house? This is the formative check; if more than a few students miss the order, reteach the diagram before writing.</w:t>
      </w:r>
    </w:p>
    <w:p>
      <w:pPr>
        <w:spacing w:after="100" w:line="264"/>
      </w:pPr>
      <w:r>
        <w:rPr>
          <w:b/>
          <w:bCs/>
          <w:sz w:val="22"/>
          <w:szCs w:val="22"/>
        </w:rPr>
        <w:t xml:space="preserve">Model and write (15 min):</w:t>
      </w:r>
      <w:r>
        <w:rPr>
          <w:sz w:val="22"/>
          <w:szCs w:val="22"/>
        </w:rPr>
        <w:t xml:space="preserve"> On the chart paper, model a topic sentence ("Tap water takes a long trip before it reaches us") and one fact sentence. Then students write on their sheets: a topic sentence, at least two fact sentences from the read-aloud, a sentence that defines a water tower, and a closing sentence. Circulate and prompt for the definition, which is the part most students forget.</w:t>
      </w:r>
    </w:p>
    <w:p>
      <w:pPr>
        <w:spacing w:after="100" w:line="264"/>
      </w:pPr>
      <w:r>
        <w:rPr>
          <w:b/>
          <w:bCs/>
          <w:sz w:val="22"/>
          <w:szCs w:val="22"/>
        </w:rPr>
        <w:t xml:space="preserve">Exit (5 min):</w:t>
      </w:r>
      <w:r>
        <w:rPr>
          <w:sz w:val="22"/>
          <w:szCs w:val="22"/>
        </w:rPr>
        <w:t xml:space="preserve"> Each student reads their closing sentence to a partner. Collect the sheets and check that each one names at least two true steps and includes a definition of a water tower.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fact strips to place in order and copy from, so the writing task becomes arranging and finishing sentences rather than recalling every fact. Provide a sentence frame for the definition: "A water tower is ___."</w:t>
      </w:r>
    </w:p>
    <w:p>
      <w:pPr>
        <w:pStyle w:val="Heading3"/>
        <w:keepNext/>
        <w:keepLines/>
      </w:pPr>
      <w:r>
        <w:rPr>
          <w:sz w:val="24"/>
          <w:szCs w:val="24"/>
        </w:rPr>
        <w:t xml:space="preserve">Extension</w:t>
      </w:r>
    </w:p>
    <w:p>
      <w:pPr>
        <w:spacing w:after="100" w:line="264"/>
      </w:pPr>
      <w:r>
        <w:rPr>
          <w:sz w:val="22"/>
          <w:szCs w:val="22"/>
        </w:rPr>
        <w:t xml:space="preserve">Ask students to add a sentence about why the tower is built up high, using the idea that water flows downhill. Challenge them to include the word because and to name one job a plant worker does to keep the water safe.</w:t>
      </w:r>
    </w:p>
    <w:p>
      <w:pPr>
        <w:pStyle w:val="Heading3"/>
        <w:keepNext/>
        <w:keepLines/>
      </w:pPr>
      <w:r>
        <w:rPr>
          <w:sz w:val="24"/>
          <w:szCs w:val="24"/>
        </w:rPr>
        <w:t xml:space="preserve">ELL supports</w:t>
      </w:r>
    </w:p>
    <w:p>
      <w:pPr>
        <w:spacing w:after="100" w:line="264"/>
      </w:pPr>
      <w:r>
        <w:rPr>
          <w:sz w:val="22"/>
          <w:szCs w:val="22"/>
        </w:rPr>
        <w:t xml:space="preserve">Label each part of the flow diagram with both a picture and the English word, and read the fact strips twice before the question round. Allow students to answer the question round by pointing and saying single words before they are asked to write full sentences.</w:t>
      </w:r>
    </w:p>
    <w:p>
      <w:pPr>
        <w:pStyle w:val="Heading2"/>
        <w:keepNext/>
        <w:keepLines/>
      </w:pPr>
      <w:r>
        <w:rPr>
          <w:sz w:val="28"/>
          <w:szCs w:val="28"/>
        </w:rPr>
        <w:t xml:space="preserve">Extensions</w:t>
      </w:r>
    </w:p>
    <w:p>
      <w:pPr>
        <w:spacing w:after="100" w:line="264"/>
      </w:pPr>
      <w:r>
        <w:rPr>
          <w:sz w:val="22"/>
          <w:szCs w:val="22"/>
        </w:rPr>
        <w:t xml:space="preserve">If the local water utility offers a classroom visit or a short video tour, connect students with a real treatment-plant worker who can confirm the steps they wrote. A worker answering "where does our water come from?" gives the writing a real audience and makes the facts stick.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Water Reaches the Tap in Clearwater Bend: A Grade 2 Lesson</w:t>
      </w:r>
    </w:p>
    <w:p>
      <w:pPr>
        <w:keepNext/>
        <w:spacing w:after="160"/>
      </w:pPr>
      <w:r>
        <w:rPr>
          <w:color w:val="5B6B70"/>
          <w:sz w:val="20"/>
          <w:szCs w:val="20"/>
        </w:rPr>
        <w:t xml:space="preserve">Lesson plan · Grade 2 · English Language Arts</w:t>
      </w:r>
    </w:p>
    <w:p>
      <w:pPr>
        <w:spacing w:after="100" w:line="264"/>
      </w:pPr>
      <w:r>
        <w:rPr>
          <w:b/>
          <w:bCs/>
          <w:sz w:val="22"/>
          <w:szCs w:val="22"/>
        </w:rPr>
        <w:t xml:space="preserve">Answer:</w:t>
      </w:r>
      <w:r>
        <w:rPr>
          <w:sz w:val="22"/>
          <w:szCs w:val="22"/>
        </w:rPr>
        <w:t xml:space="preserve"> The steps, in order, are the lake, the pump, the treatment plant, the water tower, and the pipes to the tap. A water tower is a tall tank that holds clean water up high so it can flow down to homes. A proficient informative piece opens with a topic sentence about tap water, gives at least two of these steps as facts, defines the water tower, and ends with a closing sentence. Student wording will vary, but the facts should match the read-aloud rather than a guess from the hook.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Water Reaches the Tap in Clearwater Bend: A Grade 2 Lesson</dc:title>
  <dc:subject>Lesson plan · Grade 2 · English Language Arts</dc:subject>
  <dc:creator>Water for Schools</dc:creator>
  <cp:keywords>Lesson plan, Grade 2, English Language Arts</cp:keywords>
  <dc:description>A 40-minute grade 2 lesson where students learn how water travels from a lake to the tap, then write an informative piece with facts and a definition.</dc:description>
  <cp:lastModifiedBy>Water for Schools</cp:lastModifiedBy>
  <cp:revision>1</cp:revision>
  <dcterms:created xsi:type="dcterms:W3CDTF">2026-10-19T16:28:56.668Z</dcterms:created>
  <dcterms:modified xsi:type="dcterms:W3CDTF">2026-10-19T16:28:56.668Z</dcterms:modified>
</cp:coreProperties>
</file>

<file path=docProps/custom.xml><?xml version="1.0" encoding="utf-8"?>
<Properties xmlns="http://schemas.openxmlformats.org/officeDocument/2006/custom-properties" xmlns:vt="http://schemas.openxmlformats.org/officeDocument/2006/docPropsVTypes"/>
</file>